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66" w:rsidRDefault="00573666" w:rsidP="00573666">
      <w:pPr>
        <w:ind w:firstLine="720"/>
        <w:rPr>
          <w:szCs w:val="22"/>
        </w:rPr>
      </w:pPr>
      <w:r>
        <w:rPr>
          <w:szCs w:val="22"/>
        </w:rPr>
        <w:t xml:space="preserve">                                              Valley County Airport Commission</w:t>
      </w:r>
    </w:p>
    <w:p w:rsidR="00573666" w:rsidRDefault="00573666" w:rsidP="00573666">
      <w:pPr>
        <w:jc w:val="center"/>
        <w:rPr>
          <w:szCs w:val="22"/>
        </w:rPr>
      </w:pPr>
      <w:r>
        <w:rPr>
          <w:szCs w:val="22"/>
        </w:rPr>
        <w:t xml:space="preserve">Tuesday, </w:t>
      </w:r>
      <w:r w:rsidR="0096057A">
        <w:rPr>
          <w:szCs w:val="22"/>
        </w:rPr>
        <w:t>February 14, 2017</w:t>
      </w:r>
    </w:p>
    <w:p w:rsidR="00573666" w:rsidRDefault="00573666" w:rsidP="00573666">
      <w:pPr>
        <w:jc w:val="center"/>
        <w:rPr>
          <w:szCs w:val="22"/>
        </w:rPr>
      </w:pPr>
      <w:r>
        <w:rPr>
          <w:szCs w:val="22"/>
        </w:rPr>
        <w:t>Wokal Field Airport Terminal Building</w:t>
      </w:r>
    </w:p>
    <w:p w:rsidR="00573666" w:rsidRDefault="00573666" w:rsidP="00573666">
      <w:pPr>
        <w:jc w:val="center"/>
        <w:rPr>
          <w:szCs w:val="22"/>
        </w:rPr>
      </w:pPr>
      <w:r>
        <w:rPr>
          <w:szCs w:val="22"/>
        </w:rPr>
        <w:t>89 Airport Road</w:t>
      </w:r>
    </w:p>
    <w:p w:rsidR="00573666" w:rsidRDefault="00573666" w:rsidP="00573666">
      <w:pPr>
        <w:jc w:val="center"/>
        <w:rPr>
          <w:szCs w:val="22"/>
        </w:rPr>
      </w:pPr>
      <w:r>
        <w:rPr>
          <w:szCs w:val="22"/>
        </w:rPr>
        <w:t>Glasgow, MT</w:t>
      </w:r>
    </w:p>
    <w:p w:rsidR="00573666" w:rsidRDefault="00573666" w:rsidP="00573666">
      <w:pPr>
        <w:jc w:val="center"/>
        <w:rPr>
          <w:szCs w:val="22"/>
        </w:rPr>
      </w:pPr>
    </w:p>
    <w:p w:rsidR="00573666" w:rsidRDefault="00573666" w:rsidP="00573666">
      <w:pPr>
        <w:rPr>
          <w:szCs w:val="22"/>
        </w:rPr>
      </w:pPr>
      <w:r>
        <w:rPr>
          <w:szCs w:val="22"/>
        </w:rPr>
        <w:t>PRESENT: Jayson Nelson, Darrell Morehouse</w:t>
      </w:r>
      <w:r w:rsidR="009B6ECF">
        <w:rPr>
          <w:szCs w:val="22"/>
        </w:rPr>
        <w:t xml:space="preserve"> – arrived at 6:15</w:t>
      </w:r>
      <w:r>
        <w:rPr>
          <w:szCs w:val="22"/>
        </w:rPr>
        <w:t xml:space="preserve">, Kristie Brabeck, Mike Guttenberg.  Russell </w:t>
      </w:r>
      <w:proofErr w:type="gramStart"/>
      <w:r>
        <w:rPr>
          <w:szCs w:val="22"/>
        </w:rPr>
        <w:t xml:space="preserve">Leader </w:t>
      </w:r>
      <w:r w:rsidR="009B6ECF">
        <w:rPr>
          <w:szCs w:val="22"/>
        </w:rPr>
        <w:t>,</w:t>
      </w:r>
      <w:proofErr w:type="gramEnd"/>
      <w:r w:rsidR="009B6ECF">
        <w:rPr>
          <w:szCs w:val="22"/>
        </w:rPr>
        <w:t xml:space="preserve"> </w:t>
      </w:r>
      <w:r>
        <w:rPr>
          <w:szCs w:val="22"/>
        </w:rPr>
        <w:t xml:space="preserve">Airport Manager Lucas Locke, and Secretary </w:t>
      </w:r>
      <w:r w:rsidR="0096057A">
        <w:rPr>
          <w:szCs w:val="22"/>
        </w:rPr>
        <w:t>Darcia Schindler</w:t>
      </w:r>
      <w:r>
        <w:rPr>
          <w:szCs w:val="22"/>
        </w:rPr>
        <w:t>.</w:t>
      </w:r>
    </w:p>
    <w:p w:rsidR="00573666" w:rsidRDefault="00573666" w:rsidP="00573666">
      <w:pPr>
        <w:rPr>
          <w:szCs w:val="22"/>
        </w:rPr>
      </w:pPr>
    </w:p>
    <w:p w:rsidR="00573666" w:rsidRDefault="00573666" w:rsidP="00573666">
      <w:pPr>
        <w:rPr>
          <w:szCs w:val="22"/>
        </w:rPr>
      </w:pPr>
      <w:r>
        <w:rPr>
          <w:szCs w:val="22"/>
        </w:rPr>
        <w:t xml:space="preserve">OTHERS:  County Commissioner Paul Tweten </w:t>
      </w:r>
    </w:p>
    <w:p w:rsidR="00573666" w:rsidRDefault="00573666" w:rsidP="00573666">
      <w:pPr>
        <w:rPr>
          <w:szCs w:val="22"/>
        </w:rPr>
      </w:pPr>
    </w:p>
    <w:p w:rsidR="00573666" w:rsidRDefault="00573666" w:rsidP="00573666">
      <w:pPr>
        <w:rPr>
          <w:szCs w:val="22"/>
        </w:rPr>
      </w:pPr>
      <w:r>
        <w:rPr>
          <w:szCs w:val="22"/>
        </w:rPr>
        <w:t xml:space="preserve">The meeting was called to order at 6:00 p.m. by Chairman Jayson Nelson.  Chairman Nelson called for public comment.  There wasn’t any public comment.  </w:t>
      </w:r>
    </w:p>
    <w:p w:rsidR="00573666" w:rsidRDefault="00573666" w:rsidP="00573666">
      <w:pPr>
        <w:rPr>
          <w:szCs w:val="22"/>
        </w:rPr>
      </w:pPr>
    </w:p>
    <w:p w:rsidR="00573666" w:rsidRDefault="00573666" w:rsidP="00573666">
      <w:pPr>
        <w:rPr>
          <w:szCs w:val="22"/>
        </w:rPr>
      </w:pPr>
      <w:r>
        <w:rPr>
          <w:szCs w:val="22"/>
        </w:rPr>
        <w:t xml:space="preserve">The minutes </w:t>
      </w:r>
      <w:proofErr w:type="gramStart"/>
      <w:r>
        <w:rPr>
          <w:szCs w:val="22"/>
        </w:rPr>
        <w:t>for  the</w:t>
      </w:r>
      <w:proofErr w:type="gramEnd"/>
      <w:r>
        <w:rPr>
          <w:szCs w:val="22"/>
        </w:rPr>
        <w:t xml:space="preserve"> </w:t>
      </w:r>
      <w:r w:rsidR="0096057A">
        <w:rPr>
          <w:szCs w:val="22"/>
        </w:rPr>
        <w:t>January 10, 2017</w:t>
      </w:r>
      <w:r>
        <w:rPr>
          <w:szCs w:val="22"/>
        </w:rPr>
        <w:t xml:space="preserve"> were reviewed.  There being no corrections or additions, </w:t>
      </w:r>
      <w:r>
        <w:rPr>
          <w:color w:val="FF0000"/>
          <w:szCs w:val="22"/>
        </w:rPr>
        <w:t xml:space="preserve">a motion were made by </w:t>
      </w:r>
      <w:r w:rsidR="009B6ECF">
        <w:rPr>
          <w:color w:val="FF0000"/>
          <w:szCs w:val="22"/>
        </w:rPr>
        <w:t>K</w:t>
      </w:r>
      <w:r>
        <w:rPr>
          <w:color w:val="FF0000"/>
          <w:szCs w:val="22"/>
        </w:rPr>
        <w:t xml:space="preserve"> and seconded by Mike Guttenberg to approve the minutes.  Motion carried.</w:t>
      </w:r>
    </w:p>
    <w:p w:rsidR="00573666" w:rsidRDefault="00573666" w:rsidP="00573666">
      <w:pPr>
        <w:rPr>
          <w:szCs w:val="22"/>
        </w:rPr>
      </w:pPr>
    </w:p>
    <w:p w:rsidR="00573666" w:rsidRDefault="00573666" w:rsidP="00573666">
      <w:pPr>
        <w:rPr>
          <w:szCs w:val="22"/>
        </w:rPr>
      </w:pPr>
      <w:r>
        <w:rPr>
          <w:szCs w:val="22"/>
        </w:rPr>
        <w:t>The following claims were presented for review and approval.</w:t>
      </w:r>
    </w:p>
    <w:p w:rsidR="00573666" w:rsidRDefault="00573666" w:rsidP="00573666">
      <w:r>
        <w:t>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4230"/>
        <w:gridCol w:w="1548"/>
      </w:tblGrid>
      <w:tr w:rsidR="00573666" w:rsidTr="009B6ECF">
        <w:tc>
          <w:tcPr>
            <w:tcW w:w="3798" w:type="dxa"/>
          </w:tcPr>
          <w:p w:rsidR="00573666" w:rsidRPr="00E95B05" w:rsidRDefault="009B6ECF">
            <w:pPr>
              <w:rPr>
                <w:b/>
              </w:rPr>
            </w:pPr>
            <w:r>
              <w:rPr>
                <w:b/>
              </w:rPr>
              <w:t>MARCH</w:t>
            </w:r>
          </w:p>
        </w:tc>
        <w:tc>
          <w:tcPr>
            <w:tcW w:w="4230" w:type="dxa"/>
          </w:tcPr>
          <w:p w:rsidR="00573666" w:rsidRDefault="00573666"/>
        </w:tc>
        <w:tc>
          <w:tcPr>
            <w:tcW w:w="1548" w:type="dxa"/>
          </w:tcPr>
          <w:p w:rsidR="00573666" w:rsidRDefault="00573666"/>
        </w:tc>
      </w:tr>
      <w:tr w:rsidR="00573666" w:rsidTr="009B6ECF">
        <w:tc>
          <w:tcPr>
            <w:tcW w:w="3798" w:type="dxa"/>
          </w:tcPr>
          <w:p w:rsidR="00573666" w:rsidRPr="00E95B05" w:rsidRDefault="009B6ECF">
            <w:r>
              <w:t>American Welding &amp; Gas</w:t>
            </w:r>
          </w:p>
        </w:tc>
        <w:tc>
          <w:tcPr>
            <w:tcW w:w="4230" w:type="dxa"/>
          </w:tcPr>
          <w:p w:rsidR="00573666" w:rsidRDefault="00573666"/>
        </w:tc>
        <w:tc>
          <w:tcPr>
            <w:tcW w:w="1548" w:type="dxa"/>
          </w:tcPr>
          <w:p w:rsidR="00573666" w:rsidRDefault="009B6ECF">
            <w:r>
              <w:t>38.63</w:t>
            </w:r>
          </w:p>
        </w:tc>
      </w:tr>
      <w:tr w:rsidR="00573666" w:rsidTr="009B6ECF">
        <w:tc>
          <w:tcPr>
            <w:tcW w:w="3798" w:type="dxa"/>
          </w:tcPr>
          <w:p w:rsidR="00573666" w:rsidRPr="00E95B05" w:rsidRDefault="009B6ECF">
            <w:r>
              <w:t>Arch’s Tire Service</w:t>
            </w:r>
          </w:p>
        </w:tc>
        <w:tc>
          <w:tcPr>
            <w:tcW w:w="4230" w:type="dxa"/>
          </w:tcPr>
          <w:p w:rsidR="00573666" w:rsidRDefault="009B6ECF">
            <w:r>
              <w:t>Tire Repair</w:t>
            </w:r>
          </w:p>
        </w:tc>
        <w:tc>
          <w:tcPr>
            <w:tcW w:w="1548" w:type="dxa"/>
          </w:tcPr>
          <w:p w:rsidR="00573666" w:rsidRDefault="009B6ECF">
            <w:r>
              <w:t>123.00</w:t>
            </w:r>
          </w:p>
        </w:tc>
      </w:tr>
      <w:tr w:rsidR="00573666" w:rsidTr="009B6ECF">
        <w:tc>
          <w:tcPr>
            <w:tcW w:w="3798" w:type="dxa"/>
          </w:tcPr>
          <w:p w:rsidR="00573666" w:rsidRDefault="009B6ECF">
            <w:r>
              <w:t>Big Valley Water</w:t>
            </w:r>
          </w:p>
        </w:tc>
        <w:tc>
          <w:tcPr>
            <w:tcW w:w="4230" w:type="dxa"/>
          </w:tcPr>
          <w:p w:rsidR="00573666" w:rsidRDefault="009B6ECF">
            <w:r>
              <w:t>5 gal. Water</w:t>
            </w:r>
          </w:p>
        </w:tc>
        <w:tc>
          <w:tcPr>
            <w:tcW w:w="1548" w:type="dxa"/>
          </w:tcPr>
          <w:p w:rsidR="00573666" w:rsidRDefault="009B6ECF">
            <w:r>
              <w:t>5.00</w:t>
            </w:r>
          </w:p>
        </w:tc>
      </w:tr>
      <w:tr w:rsidR="00573666" w:rsidTr="009B6ECF">
        <w:tc>
          <w:tcPr>
            <w:tcW w:w="3798" w:type="dxa"/>
          </w:tcPr>
          <w:p w:rsidR="00573666" w:rsidRDefault="009B6ECF">
            <w:r>
              <w:t>City Service Valcon</w:t>
            </w:r>
          </w:p>
        </w:tc>
        <w:tc>
          <w:tcPr>
            <w:tcW w:w="4230" w:type="dxa"/>
          </w:tcPr>
          <w:p w:rsidR="00573666" w:rsidRDefault="009B6ECF">
            <w:r>
              <w:t>Jet Fuel</w:t>
            </w:r>
          </w:p>
        </w:tc>
        <w:tc>
          <w:tcPr>
            <w:tcW w:w="1548" w:type="dxa"/>
          </w:tcPr>
          <w:p w:rsidR="00573666" w:rsidRDefault="009B6ECF">
            <w:r>
              <w:t>23,005.70</w:t>
            </w:r>
          </w:p>
        </w:tc>
      </w:tr>
      <w:tr w:rsidR="00573666" w:rsidTr="009B6ECF">
        <w:tc>
          <w:tcPr>
            <w:tcW w:w="3798" w:type="dxa"/>
          </w:tcPr>
          <w:p w:rsidR="00573666" w:rsidRDefault="009B6ECF">
            <w:r>
              <w:t>City Service Valcon</w:t>
            </w:r>
          </w:p>
        </w:tc>
        <w:tc>
          <w:tcPr>
            <w:tcW w:w="4230" w:type="dxa"/>
          </w:tcPr>
          <w:p w:rsidR="00573666" w:rsidRDefault="009B6ECF">
            <w:r>
              <w:t>Access Fee</w:t>
            </w:r>
          </w:p>
        </w:tc>
        <w:tc>
          <w:tcPr>
            <w:tcW w:w="1548" w:type="dxa"/>
          </w:tcPr>
          <w:p w:rsidR="00573666" w:rsidRDefault="009B6ECF">
            <w:r>
              <w:t>30.00</w:t>
            </w:r>
          </w:p>
        </w:tc>
      </w:tr>
      <w:tr w:rsidR="00573666" w:rsidTr="009B6ECF">
        <w:tc>
          <w:tcPr>
            <w:tcW w:w="3798" w:type="dxa"/>
          </w:tcPr>
          <w:p w:rsidR="00573666" w:rsidRDefault="009B6ECF">
            <w:r>
              <w:t>Ezzie’s Wholesale Inc</w:t>
            </w:r>
          </w:p>
        </w:tc>
        <w:tc>
          <w:tcPr>
            <w:tcW w:w="4230" w:type="dxa"/>
          </w:tcPr>
          <w:p w:rsidR="00573666" w:rsidRDefault="009B6ECF">
            <w:r>
              <w:t>Fuel</w:t>
            </w:r>
          </w:p>
        </w:tc>
        <w:tc>
          <w:tcPr>
            <w:tcW w:w="1548" w:type="dxa"/>
          </w:tcPr>
          <w:p w:rsidR="00573666" w:rsidRDefault="009B6ECF">
            <w:r>
              <w:t>131.88</w:t>
            </w:r>
          </w:p>
        </w:tc>
      </w:tr>
      <w:tr w:rsidR="00573666" w:rsidTr="009B6ECF">
        <w:tc>
          <w:tcPr>
            <w:tcW w:w="3798" w:type="dxa"/>
          </w:tcPr>
          <w:p w:rsidR="00573666" w:rsidRDefault="009B6ECF">
            <w:r>
              <w:t>Lucan Locke</w:t>
            </w:r>
          </w:p>
        </w:tc>
        <w:tc>
          <w:tcPr>
            <w:tcW w:w="4230" w:type="dxa"/>
          </w:tcPr>
          <w:p w:rsidR="00573666" w:rsidRDefault="009B6ECF">
            <w:r>
              <w:t>Montana Aviation Conference</w:t>
            </w:r>
          </w:p>
        </w:tc>
        <w:tc>
          <w:tcPr>
            <w:tcW w:w="1548" w:type="dxa"/>
          </w:tcPr>
          <w:p w:rsidR="00573666" w:rsidRDefault="009B6ECF">
            <w:r>
              <w:t>80.00</w:t>
            </w:r>
          </w:p>
        </w:tc>
      </w:tr>
      <w:tr w:rsidR="00573666" w:rsidTr="009B6ECF">
        <w:tc>
          <w:tcPr>
            <w:tcW w:w="3798" w:type="dxa"/>
          </w:tcPr>
          <w:p w:rsidR="00573666" w:rsidRDefault="009B6ECF">
            <w:r>
              <w:t>Markle’s Inc</w:t>
            </w:r>
          </w:p>
        </w:tc>
        <w:tc>
          <w:tcPr>
            <w:tcW w:w="4230" w:type="dxa"/>
          </w:tcPr>
          <w:p w:rsidR="00573666" w:rsidRDefault="009B6ECF">
            <w:r>
              <w:t>Supplies</w:t>
            </w:r>
          </w:p>
        </w:tc>
        <w:tc>
          <w:tcPr>
            <w:tcW w:w="1548" w:type="dxa"/>
          </w:tcPr>
          <w:p w:rsidR="00573666" w:rsidRDefault="009B6ECF">
            <w:r>
              <w:t>124.89</w:t>
            </w:r>
          </w:p>
        </w:tc>
      </w:tr>
      <w:tr w:rsidR="00573666" w:rsidTr="009B6ECF">
        <w:tc>
          <w:tcPr>
            <w:tcW w:w="3798" w:type="dxa"/>
          </w:tcPr>
          <w:p w:rsidR="00573666" w:rsidRDefault="009B6ECF">
            <w:r>
              <w:t>Montana Dakota Utilities Co.</w:t>
            </w:r>
          </w:p>
        </w:tc>
        <w:tc>
          <w:tcPr>
            <w:tcW w:w="4230" w:type="dxa"/>
          </w:tcPr>
          <w:p w:rsidR="00573666" w:rsidRDefault="009B6ECF">
            <w:r>
              <w:t>Utilities</w:t>
            </w:r>
          </w:p>
        </w:tc>
        <w:tc>
          <w:tcPr>
            <w:tcW w:w="1548" w:type="dxa"/>
          </w:tcPr>
          <w:p w:rsidR="00573666" w:rsidRDefault="009B6ECF">
            <w:r>
              <w:t>628.90</w:t>
            </w:r>
          </w:p>
        </w:tc>
      </w:tr>
      <w:tr w:rsidR="00573666" w:rsidTr="009B6ECF">
        <w:tc>
          <w:tcPr>
            <w:tcW w:w="3798" w:type="dxa"/>
          </w:tcPr>
          <w:p w:rsidR="00573666" w:rsidRDefault="009B6ECF">
            <w:r>
              <w:t>Northern Montana Textile Services</w:t>
            </w:r>
          </w:p>
        </w:tc>
        <w:tc>
          <w:tcPr>
            <w:tcW w:w="4230" w:type="dxa"/>
          </w:tcPr>
          <w:p w:rsidR="00573666" w:rsidRDefault="009B6ECF">
            <w:r>
              <w:t>Rugs</w:t>
            </w:r>
          </w:p>
        </w:tc>
        <w:tc>
          <w:tcPr>
            <w:tcW w:w="1548" w:type="dxa"/>
          </w:tcPr>
          <w:p w:rsidR="00573666" w:rsidRDefault="009B6ECF">
            <w:r>
              <w:t>26.32</w:t>
            </w:r>
          </w:p>
        </w:tc>
      </w:tr>
      <w:tr w:rsidR="00573666" w:rsidTr="009B6ECF">
        <w:tc>
          <w:tcPr>
            <w:tcW w:w="3798" w:type="dxa"/>
          </w:tcPr>
          <w:p w:rsidR="00573666" w:rsidRDefault="009B6ECF">
            <w:r>
              <w:t>NorVal Electric Coop</w:t>
            </w:r>
          </w:p>
        </w:tc>
        <w:tc>
          <w:tcPr>
            <w:tcW w:w="4230" w:type="dxa"/>
          </w:tcPr>
          <w:p w:rsidR="00573666" w:rsidRDefault="009B6ECF">
            <w:r>
              <w:t>Utilities</w:t>
            </w:r>
          </w:p>
        </w:tc>
        <w:tc>
          <w:tcPr>
            <w:tcW w:w="1548" w:type="dxa"/>
          </w:tcPr>
          <w:p w:rsidR="00573666" w:rsidRDefault="009B6ECF">
            <w:r>
              <w:t>30.53</w:t>
            </w:r>
          </w:p>
        </w:tc>
      </w:tr>
      <w:tr w:rsidR="00573666" w:rsidTr="009B6ECF">
        <w:tc>
          <w:tcPr>
            <w:tcW w:w="3798" w:type="dxa"/>
          </w:tcPr>
          <w:p w:rsidR="00573666" w:rsidRDefault="009B6ECF">
            <w:r>
              <w:t>NorthWestern Energy</w:t>
            </w:r>
          </w:p>
        </w:tc>
        <w:tc>
          <w:tcPr>
            <w:tcW w:w="4230" w:type="dxa"/>
          </w:tcPr>
          <w:p w:rsidR="00573666" w:rsidRDefault="009B6ECF">
            <w:r>
              <w:t>Utilities</w:t>
            </w:r>
          </w:p>
        </w:tc>
        <w:tc>
          <w:tcPr>
            <w:tcW w:w="1548" w:type="dxa"/>
          </w:tcPr>
          <w:p w:rsidR="00573666" w:rsidRDefault="009B6ECF">
            <w:r>
              <w:t>1,432.53</w:t>
            </w:r>
          </w:p>
        </w:tc>
      </w:tr>
      <w:tr w:rsidR="00573666" w:rsidTr="009B6ECF">
        <w:tc>
          <w:tcPr>
            <w:tcW w:w="3798" w:type="dxa"/>
          </w:tcPr>
          <w:p w:rsidR="00573666" w:rsidRDefault="009B6ECF">
            <w:r>
              <w:t>NorthWestern Energy</w:t>
            </w:r>
          </w:p>
        </w:tc>
        <w:tc>
          <w:tcPr>
            <w:tcW w:w="4230" w:type="dxa"/>
          </w:tcPr>
          <w:p w:rsidR="00573666" w:rsidRPr="009B6ECF" w:rsidRDefault="009B6ECF">
            <w:r>
              <w:t>Utilities</w:t>
            </w:r>
          </w:p>
        </w:tc>
        <w:tc>
          <w:tcPr>
            <w:tcW w:w="1548" w:type="dxa"/>
          </w:tcPr>
          <w:p w:rsidR="00573666" w:rsidRPr="009B6ECF" w:rsidRDefault="009B6ECF">
            <w:r w:rsidRPr="009B6ECF">
              <w:t>591.90</w:t>
            </w:r>
          </w:p>
        </w:tc>
      </w:tr>
      <w:tr w:rsidR="00573666" w:rsidTr="009B6ECF">
        <w:tc>
          <w:tcPr>
            <w:tcW w:w="3798" w:type="dxa"/>
          </w:tcPr>
          <w:p w:rsidR="00573666" w:rsidRPr="004A1F6F" w:rsidRDefault="00573666">
            <w:pPr>
              <w:rPr>
                <w:b/>
              </w:rPr>
            </w:pPr>
          </w:p>
        </w:tc>
        <w:tc>
          <w:tcPr>
            <w:tcW w:w="4230" w:type="dxa"/>
          </w:tcPr>
          <w:p w:rsidR="00573666" w:rsidRPr="009B6ECF" w:rsidRDefault="009B6ECF" w:rsidP="009B6ECF">
            <w:pPr>
              <w:jc w:val="right"/>
              <w:rPr>
                <w:b/>
              </w:rPr>
            </w:pPr>
            <w:r>
              <w:rPr>
                <w:b/>
              </w:rPr>
              <w:t>TOTAL</w:t>
            </w:r>
          </w:p>
        </w:tc>
        <w:tc>
          <w:tcPr>
            <w:tcW w:w="1548" w:type="dxa"/>
          </w:tcPr>
          <w:p w:rsidR="00573666" w:rsidRPr="009B6ECF" w:rsidRDefault="009B6ECF">
            <w:pPr>
              <w:rPr>
                <w:b/>
              </w:rPr>
            </w:pPr>
            <w:r w:rsidRPr="009B6ECF">
              <w:rPr>
                <w:b/>
              </w:rPr>
              <w:t>$26,249.28</w:t>
            </w:r>
          </w:p>
        </w:tc>
      </w:tr>
    </w:tbl>
    <w:p w:rsidR="0096057A" w:rsidRDefault="0096057A" w:rsidP="0096057A">
      <w:pPr>
        <w:rPr>
          <w:color w:val="FF0000"/>
        </w:rPr>
      </w:pPr>
      <w:r>
        <w:rPr>
          <w:color w:val="FF0000"/>
        </w:rPr>
        <w:t xml:space="preserve">A motion was made by </w:t>
      </w:r>
      <w:r w:rsidR="008B19E4">
        <w:rPr>
          <w:color w:val="FF0000"/>
        </w:rPr>
        <w:t>Darrell Morehouse</w:t>
      </w:r>
      <w:r>
        <w:rPr>
          <w:color w:val="FF0000"/>
        </w:rPr>
        <w:t xml:space="preserve"> and seconded by </w:t>
      </w:r>
      <w:r w:rsidR="008B19E4">
        <w:rPr>
          <w:color w:val="FF0000"/>
        </w:rPr>
        <w:t>Kristie Brabeck</w:t>
      </w:r>
      <w:r>
        <w:rPr>
          <w:color w:val="FF0000"/>
        </w:rPr>
        <w:t xml:space="preserve"> to approve the claims.   Motion carried.</w:t>
      </w:r>
    </w:p>
    <w:p w:rsidR="0096057A" w:rsidRDefault="0096057A" w:rsidP="0096057A">
      <w:pPr>
        <w:rPr>
          <w:b/>
        </w:rPr>
      </w:pPr>
      <w:r>
        <w:rPr>
          <w:b/>
        </w:rPr>
        <w:t>FINANCE REPORT:</w:t>
      </w:r>
    </w:p>
    <w:p w:rsidR="0096057A" w:rsidRDefault="0096057A" w:rsidP="0096057A">
      <w:r>
        <w:t xml:space="preserve">Cash Balance on </w:t>
      </w:r>
      <w:r w:rsidR="008B19E4">
        <w:t>Feb</w:t>
      </w:r>
      <w:r>
        <w:t>. 1, 2017        $</w:t>
      </w:r>
      <w:r w:rsidR="008B19E4">
        <w:t>85,464.03</w:t>
      </w:r>
    </w:p>
    <w:p w:rsidR="0096057A" w:rsidRDefault="0096057A" w:rsidP="0096057A">
      <w:r>
        <w:t>Income</w:t>
      </w:r>
      <w:r>
        <w:tab/>
      </w:r>
      <w:r>
        <w:tab/>
        <w:t xml:space="preserve">                       </w:t>
      </w:r>
      <w:r w:rsidR="008B19E4">
        <w:t>81,223.54</w:t>
      </w:r>
    </w:p>
    <w:p w:rsidR="0096057A" w:rsidRDefault="0096057A" w:rsidP="0096057A">
      <w:pPr>
        <w:rPr>
          <w:u w:val="single"/>
        </w:rPr>
      </w:pPr>
      <w:r>
        <w:t xml:space="preserve">Expenses </w:t>
      </w:r>
      <w:r>
        <w:tab/>
      </w:r>
      <w:r>
        <w:tab/>
      </w:r>
      <w:r>
        <w:tab/>
      </w:r>
      <w:r>
        <w:rPr>
          <w:u w:val="single"/>
        </w:rPr>
        <w:t xml:space="preserve">       </w:t>
      </w:r>
      <w:r w:rsidRPr="003F111C">
        <w:rPr>
          <w:u w:val="single"/>
        </w:rPr>
        <w:t xml:space="preserve">- </w:t>
      </w:r>
      <w:r>
        <w:rPr>
          <w:u w:val="single"/>
        </w:rPr>
        <w:t xml:space="preserve">  </w:t>
      </w:r>
      <w:r w:rsidR="008B19E4">
        <w:rPr>
          <w:u w:val="single"/>
        </w:rPr>
        <w:t>71,573.41</w:t>
      </w:r>
    </w:p>
    <w:p w:rsidR="0096057A" w:rsidRDefault="0096057A" w:rsidP="0096057A">
      <w:r>
        <w:t xml:space="preserve">Cash Balance on </w:t>
      </w:r>
      <w:r w:rsidR="00484EF8">
        <w:t xml:space="preserve">Jan 31, 2017      </w:t>
      </w:r>
      <w:r>
        <w:t xml:space="preserve">$ </w:t>
      </w:r>
      <w:r w:rsidR="008B19E4">
        <w:t>95,114.16</w:t>
      </w:r>
    </w:p>
    <w:p w:rsidR="005F1DD6" w:rsidRDefault="005F1DD6" w:rsidP="0096057A"/>
    <w:p w:rsidR="00CA6419" w:rsidRPr="00CA6419" w:rsidRDefault="00CA6419" w:rsidP="0096057A">
      <w:pPr>
        <w:rPr>
          <w:b/>
        </w:rPr>
      </w:pPr>
      <w:r w:rsidRPr="00CA6419">
        <w:rPr>
          <w:b/>
        </w:rPr>
        <w:t>FUEL SALES REPORT</w:t>
      </w:r>
    </w:p>
    <w:p w:rsidR="008B19E4" w:rsidRDefault="008B19E4" w:rsidP="008B19E4">
      <w:r>
        <w:t>January 2017 Airport Operations:</w:t>
      </w:r>
      <w:r>
        <w:tab/>
        <w:t>395</w:t>
      </w:r>
    </w:p>
    <w:p w:rsidR="008B19E4" w:rsidRDefault="008B19E4" w:rsidP="008B19E4"/>
    <w:p w:rsidR="008B19E4" w:rsidRDefault="008B19E4" w:rsidP="008B19E4">
      <w:r>
        <w:t>Fuel Prices:</w:t>
      </w:r>
      <w:r>
        <w:tab/>
        <w:t>Jet Inventory: 10,400</w:t>
      </w:r>
    </w:p>
    <w:p w:rsidR="008B19E4" w:rsidRDefault="008B19E4" w:rsidP="008B19E4">
      <w:r>
        <w:tab/>
      </w:r>
      <w:r>
        <w:tab/>
        <w:t>Jet-A Purchased at</w:t>
      </w:r>
      <w:r>
        <w:tab/>
        <w:t>$2.37 on 2/26/2017</w:t>
      </w:r>
    </w:p>
    <w:p w:rsidR="008B19E4" w:rsidRDefault="008B19E4" w:rsidP="008B19E4">
      <w:r>
        <w:tab/>
      </w:r>
      <w:r>
        <w:tab/>
        <w:t>Our Current Price is $3.65</w:t>
      </w:r>
    </w:p>
    <w:p w:rsidR="008B19E4" w:rsidRDefault="008B19E4" w:rsidP="008B19E4">
      <w:r>
        <w:tab/>
      </w:r>
      <w:r>
        <w:tab/>
        <w:t>Markup: $1.28</w:t>
      </w:r>
    </w:p>
    <w:p w:rsidR="008B19E4" w:rsidRDefault="008B19E4" w:rsidP="008B19E4">
      <w:r>
        <w:tab/>
      </w:r>
      <w:r>
        <w:tab/>
        <w:t>Current wholesale is $2.35</w:t>
      </w:r>
    </w:p>
    <w:p w:rsidR="008B19E4" w:rsidRDefault="008B19E4" w:rsidP="008B19E4"/>
    <w:p w:rsidR="008B19E4" w:rsidRDefault="008B19E4" w:rsidP="008B19E4">
      <w:r>
        <w:tab/>
      </w:r>
      <w:r>
        <w:tab/>
        <w:t>100LL Inventory: 3,700</w:t>
      </w:r>
    </w:p>
    <w:p w:rsidR="008B19E4" w:rsidRDefault="008B19E4" w:rsidP="008B19E4">
      <w:r>
        <w:tab/>
      </w:r>
      <w:r>
        <w:tab/>
        <w:t>Avgas was purchased at $3.59 on 11/09/2016</w:t>
      </w:r>
    </w:p>
    <w:p w:rsidR="008B19E4" w:rsidRDefault="008B19E4" w:rsidP="008B19E4">
      <w:r>
        <w:tab/>
      </w:r>
      <w:r>
        <w:tab/>
        <w:t>Our Current Price is $4.60</w:t>
      </w:r>
    </w:p>
    <w:p w:rsidR="008B19E4" w:rsidRDefault="008B19E4" w:rsidP="008B19E4">
      <w:r>
        <w:tab/>
      </w:r>
      <w:r>
        <w:tab/>
        <w:t>Markup: $1.01</w:t>
      </w:r>
      <w:r>
        <w:tab/>
      </w:r>
      <w:r>
        <w:tab/>
      </w:r>
    </w:p>
    <w:p w:rsidR="008B19E4" w:rsidRDefault="008B19E4" w:rsidP="008B19E4">
      <w:r>
        <w:tab/>
      </w:r>
      <w:r>
        <w:tab/>
        <w:t>Current wholesale is $3.75</w:t>
      </w:r>
    </w:p>
    <w:p w:rsidR="00CA6419" w:rsidRDefault="00CA6419" w:rsidP="00CA6419"/>
    <w:p w:rsidR="00CA6419" w:rsidRDefault="00CA6419" w:rsidP="00CA6419">
      <w:r>
        <w:rPr>
          <w:b/>
        </w:rPr>
        <w:t>AIRPORT MANAGER’S REPORT</w:t>
      </w:r>
    </w:p>
    <w:p w:rsidR="004603E4" w:rsidRDefault="004603E4" w:rsidP="004603E4">
      <w:r>
        <w:t>.</w:t>
      </w:r>
    </w:p>
    <w:p w:rsidR="004603E4" w:rsidRDefault="004603E4" w:rsidP="004603E4"/>
    <w:p w:rsidR="008B19E4" w:rsidRDefault="008B19E4" w:rsidP="008B19E4">
      <w:r>
        <w:t>CFR Building Light Replacement</w:t>
      </w:r>
    </w:p>
    <w:p w:rsidR="008B19E4" w:rsidRDefault="008B19E4" w:rsidP="008B19E4">
      <w:r>
        <w:tab/>
        <w:t>Bid from Hi-Tech Electric</w:t>
      </w:r>
    </w:p>
    <w:p w:rsidR="008B19E4" w:rsidRDefault="008B19E4" w:rsidP="008B19E4">
      <w:r>
        <w:tab/>
      </w:r>
      <w:r>
        <w:tab/>
        <w:t>Current rebate program ends July 1, 2017</w:t>
      </w:r>
    </w:p>
    <w:p w:rsidR="008B19E4" w:rsidRDefault="008B19E4" w:rsidP="008B19E4"/>
    <w:p w:rsidR="008B19E4" w:rsidRDefault="008B19E4" w:rsidP="008B19E4">
      <w:r>
        <w:t xml:space="preserve">The hand pump on new 100LL tank quit </w:t>
      </w:r>
      <w:proofErr w:type="gramStart"/>
      <w:r>
        <w:t>working,</w:t>
      </w:r>
      <w:proofErr w:type="gramEnd"/>
      <w:r>
        <w:t xml:space="preserve"> it is being replaced under warranty.</w:t>
      </w:r>
    </w:p>
    <w:p w:rsidR="008B19E4" w:rsidRDefault="008B19E4" w:rsidP="008B19E4"/>
    <w:p w:rsidR="008B19E4" w:rsidRDefault="008B19E4" w:rsidP="008B19E4">
      <w:r>
        <w:lastRenderedPageBreak/>
        <w:t>I am working with City Service to remove remaining fuel from underground tanks. We will probably only be charged a fee for the driver’s time.</w:t>
      </w:r>
    </w:p>
    <w:p w:rsidR="008B19E4" w:rsidRDefault="008B19E4" w:rsidP="008B19E4"/>
    <w:p w:rsidR="008B19E4" w:rsidRDefault="008B19E4" w:rsidP="008B19E4">
      <w:r>
        <w:t>Top and bottom weather seals on the commercial hangar door need replaced.</w:t>
      </w:r>
    </w:p>
    <w:p w:rsidR="008B19E4" w:rsidRDefault="008B19E4" w:rsidP="008B19E4"/>
    <w:p w:rsidR="0007270D" w:rsidRDefault="008B19E4" w:rsidP="008B19E4">
      <w:r>
        <w:t>Tug needs exhaust fixed/replaced, taking it to Arch’s</w:t>
      </w:r>
    </w:p>
    <w:p w:rsidR="004E6F30" w:rsidRDefault="004E6F30" w:rsidP="008B19E4"/>
    <w:p w:rsidR="0007270D" w:rsidRDefault="0007270D" w:rsidP="00CA6419">
      <w:pPr>
        <w:rPr>
          <w:b/>
        </w:rPr>
      </w:pPr>
      <w:r>
        <w:rPr>
          <w:b/>
        </w:rPr>
        <w:t>CAPE AIR REPORT</w:t>
      </w:r>
    </w:p>
    <w:p w:rsidR="004603E4" w:rsidRPr="004603E4" w:rsidRDefault="004E6F30" w:rsidP="00CA6419">
      <w:r>
        <w:t>No Report</w:t>
      </w:r>
      <w:r w:rsidR="004603E4">
        <w:t>.</w:t>
      </w:r>
    </w:p>
    <w:p w:rsidR="0007270D" w:rsidRDefault="0007270D" w:rsidP="00CA6419"/>
    <w:p w:rsidR="0007270D" w:rsidRDefault="0007270D" w:rsidP="00CA6419"/>
    <w:p w:rsidR="0007270D" w:rsidRDefault="0007270D" w:rsidP="00CA6419">
      <w:pPr>
        <w:rPr>
          <w:b/>
        </w:rPr>
      </w:pPr>
      <w:r>
        <w:rPr>
          <w:b/>
        </w:rPr>
        <w:t>OLD BUSINESS</w:t>
      </w:r>
    </w:p>
    <w:p w:rsidR="00B83057" w:rsidRDefault="00B83057" w:rsidP="00CA6419">
      <w:pPr>
        <w:rPr>
          <w:u w:val="single"/>
        </w:rPr>
      </w:pPr>
    </w:p>
    <w:p w:rsidR="004E6F30" w:rsidRDefault="004E6F30" w:rsidP="00CA6419"/>
    <w:p w:rsidR="00B83057" w:rsidRDefault="00B83057" w:rsidP="00CA6419">
      <w:pPr>
        <w:rPr>
          <w:b/>
        </w:rPr>
      </w:pPr>
      <w:r>
        <w:rPr>
          <w:b/>
        </w:rPr>
        <w:t>OTHER BUSINESS</w:t>
      </w:r>
    </w:p>
    <w:p w:rsidR="008117C0" w:rsidRDefault="008117C0" w:rsidP="00CA6419">
      <w:r>
        <w:t xml:space="preserve">Airport Manager, Lucas Locke received a quote </w:t>
      </w:r>
      <w:proofErr w:type="gramStart"/>
      <w:r>
        <w:t>from  Hi</w:t>
      </w:r>
      <w:proofErr w:type="gramEnd"/>
      <w:r>
        <w:t>- Tech Electric for LED light retro in the Airport Shop.</w:t>
      </w:r>
    </w:p>
    <w:p w:rsidR="008117C0" w:rsidRDefault="008117C0" w:rsidP="00CA6419">
      <w:pPr>
        <w:rPr>
          <w:u w:val="single"/>
        </w:rPr>
      </w:pPr>
      <w:r>
        <w:rPr>
          <w:u w:val="single"/>
        </w:rPr>
        <w:t>Option 1:</w:t>
      </w:r>
    </w:p>
    <w:p w:rsidR="008117C0" w:rsidRDefault="008117C0" w:rsidP="00CA6419">
      <w:r>
        <w:t>(6) 12,000 Lumen High Bay LED (31 fc)</w:t>
      </w:r>
    </w:p>
    <w:p w:rsidR="008117C0" w:rsidRDefault="008117C0" w:rsidP="00CA6419">
      <w:r>
        <w:t>Total Price: $1,762.00</w:t>
      </w:r>
      <w:r>
        <w:tab/>
      </w:r>
      <w:r>
        <w:tab/>
        <w:t>Rebate: $600.00</w:t>
      </w:r>
    </w:p>
    <w:p w:rsidR="008117C0" w:rsidRDefault="008117C0" w:rsidP="00CA6419"/>
    <w:p w:rsidR="008117C0" w:rsidRDefault="008117C0" w:rsidP="00CA6419">
      <w:pPr>
        <w:rPr>
          <w:u w:val="single"/>
        </w:rPr>
      </w:pPr>
      <w:r>
        <w:rPr>
          <w:u w:val="single"/>
        </w:rPr>
        <w:t>Option 2:</w:t>
      </w:r>
    </w:p>
    <w:p w:rsidR="008117C0" w:rsidRDefault="008117C0" w:rsidP="00CA6419">
      <w:r>
        <w:t>(6) 15,000 Lumen High Bay LED (40 fc)</w:t>
      </w:r>
    </w:p>
    <w:p w:rsidR="008117C0" w:rsidRDefault="00F67EA8" w:rsidP="00CA6419">
      <w:r>
        <w:t>Total Price: $2,035.00</w:t>
      </w:r>
      <w:r>
        <w:tab/>
      </w:r>
      <w:r>
        <w:tab/>
        <w:t>Rebate: $900.00</w:t>
      </w:r>
    </w:p>
    <w:p w:rsidR="00F67EA8" w:rsidRDefault="00F67EA8" w:rsidP="00CA6419"/>
    <w:p w:rsidR="00F67EA8" w:rsidRDefault="00F67EA8" w:rsidP="00CA6419">
      <w:pPr>
        <w:rPr>
          <w:u w:val="single"/>
        </w:rPr>
      </w:pPr>
      <w:r>
        <w:rPr>
          <w:u w:val="single"/>
        </w:rPr>
        <w:t>Option 3:</w:t>
      </w:r>
    </w:p>
    <w:p w:rsidR="00F67EA8" w:rsidRDefault="00F67EA8" w:rsidP="00CA6419">
      <w:r>
        <w:t>(9) 12,000 Lumen High Bay LED (51 fc)</w:t>
      </w:r>
    </w:p>
    <w:p w:rsidR="00F67EA8" w:rsidRDefault="00F67EA8" w:rsidP="00CA6419">
      <w:r>
        <w:t>Total Price: $2,573.00</w:t>
      </w:r>
      <w:r>
        <w:tab/>
      </w:r>
      <w:r>
        <w:tab/>
        <w:t>Rebate: $900.00</w:t>
      </w:r>
    </w:p>
    <w:p w:rsidR="00F67EA8" w:rsidRDefault="00F67EA8" w:rsidP="00CA6419"/>
    <w:p w:rsidR="00F67EA8" w:rsidRDefault="00F67EA8" w:rsidP="00CA6419">
      <w:pPr>
        <w:rPr>
          <w:u w:val="single"/>
        </w:rPr>
      </w:pPr>
      <w:r>
        <w:rPr>
          <w:u w:val="single"/>
        </w:rPr>
        <w:t>Option 4:</w:t>
      </w:r>
    </w:p>
    <w:p w:rsidR="00F67EA8" w:rsidRDefault="00F67EA8" w:rsidP="00CA6419">
      <w:r>
        <w:t>Remove lamps and ballast as needed and replace with Litetronics</w:t>
      </w:r>
    </w:p>
    <w:p w:rsidR="00F67EA8" w:rsidRDefault="00F67EA8" w:rsidP="00CA6419">
      <w:r>
        <w:t>Total Price per Fixture: $285.00</w:t>
      </w:r>
      <w:r>
        <w:tab/>
      </w:r>
      <w:r>
        <w:tab/>
        <w:t>Rebate Per Fixture: $60.00</w:t>
      </w:r>
    </w:p>
    <w:p w:rsidR="00F67EA8" w:rsidRDefault="00F67EA8" w:rsidP="00CA6419">
      <w:r>
        <w:tab/>
        <w:t xml:space="preserve">Airport Board is looking at doing Option 3 if it is in the budget. Secretary Schindler will look into the budget with Jenny Reinhardt. </w:t>
      </w:r>
      <w:proofErr w:type="gramStart"/>
      <w:r>
        <w:t>Tabled until next meeting.</w:t>
      </w:r>
      <w:proofErr w:type="gramEnd"/>
    </w:p>
    <w:p w:rsidR="00F67EA8" w:rsidRPr="00F67EA8" w:rsidRDefault="00F67EA8" w:rsidP="00CA6419"/>
    <w:p w:rsidR="008117C0" w:rsidRDefault="008117C0" w:rsidP="00CA6419">
      <w:r>
        <w:t xml:space="preserve">Steve Stanely has snow plowing in his hangar on really windy days from the door not closing all the way. Airport Manager, Lucas Locke said heaving has been bad this winter. </w:t>
      </w:r>
    </w:p>
    <w:p w:rsidR="008117C0" w:rsidRDefault="008117C0" w:rsidP="00CA6419"/>
    <w:p w:rsidR="00B83057" w:rsidRDefault="008117C0" w:rsidP="00CA6419">
      <w:proofErr w:type="gramStart"/>
      <w:r>
        <w:t>A</w:t>
      </w:r>
      <w:r w:rsidR="00B83057">
        <w:t>djourned at 6:45 p.m.</w:t>
      </w:r>
      <w:proofErr w:type="gramEnd"/>
    </w:p>
    <w:p w:rsidR="00B83057" w:rsidRDefault="00B83057" w:rsidP="00CA6419"/>
    <w:p w:rsidR="00B83057" w:rsidRDefault="00B83057" w:rsidP="00CA6419">
      <w:r>
        <w:t xml:space="preserve">The next meeting is </w:t>
      </w:r>
      <w:r w:rsidR="004E6F30">
        <w:t>April 11</w:t>
      </w:r>
      <w:r>
        <w:t>, 2017.</w:t>
      </w:r>
    </w:p>
    <w:p w:rsidR="00B83057" w:rsidRDefault="00B83057" w:rsidP="00CA6419"/>
    <w:p w:rsidR="00B83057" w:rsidRDefault="00B83057" w:rsidP="00CA6419"/>
    <w:p w:rsidR="00B83057" w:rsidRDefault="00B83057" w:rsidP="00CA6419"/>
    <w:p w:rsidR="00B83057" w:rsidRDefault="00B83057" w:rsidP="00B83057">
      <w:r>
        <w:t>APPROVED BY:</w:t>
      </w:r>
      <w:r>
        <w:tab/>
      </w:r>
      <w:r>
        <w:tab/>
      </w:r>
      <w:r>
        <w:tab/>
      </w:r>
      <w:r>
        <w:tab/>
      </w:r>
      <w:r>
        <w:tab/>
        <w:t>SUBMITTED BY:</w:t>
      </w:r>
    </w:p>
    <w:p w:rsidR="00B83057" w:rsidRDefault="00B83057" w:rsidP="00B83057"/>
    <w:p w:rsidR="00B83057" w:rsidRDefault="00B83057" w:rsidP="00B83057"/>
    <w:p w:rsidR="00B83057" w:rsidRPr="006B2033" w:rsidRDefault="00B83057" w:rsidP="00B83057">
      <w:pPr>
        <w:rPr>
          <w:rFonts w:ascii="Lucida Handwriting" w:hAnsi="Lucida Handwriting"/>
          <w:u w:val="single"/>
        </w:rPr>
      </w:pPr>
      <w:r>
        <w:rPr>
          <w:u w:val="single"/>
        </w:rPr>
        <w:tab/>
      </w:r>
      <w:r>
        <w:rPr>
          <w:u w:val="single"/>
        </w:rPr>
        <w:tab/>
      </w:r>
      <w:r>
        <w:rPr>
          <w:u w:val="single"/>
        </w:rPr>
        <w:tab/>
        <w:t xml:space="preserve">            </w:t>
      </w:r>
      <w:r>
        <w:t xml:space="preserve">           </w:t>
      </w:r>
      <w:r>
        <w:tab/>
      </w:r>
      <w:r>
        <w:tab/>
      </w:r>
      <w:r>
        <w:tab/>
        <w:t>_________________________</w:t>
      </w:r>
    </w:p>
    <w:p w:rsidR="005F1DD6" w:rsidRDefault="00B83057" w:rsidP="0096057A">
      <w:r>
        <w:t>Jayson Nelson, Chairman</w:t>
      </w:r>
      <w:r>
        <w:tab/>
      </w:r>
      <w:r>
        <w:tab/>
      </w:r>
      <w:r>
        <w:tab/>
      </w:r>
      <w:r>
        <w:tab/>
        <w:t>Darcia Schindler</w:t>
      </w:r>
      <w:proofErr w:type="gramStart"/>
      <w:r>
        <w:t>,  Secretary</w:t>
      </w:r>
      <w:proofErr w:type="gramEnd"/>
    </w:p>
    <w:p w:rsidR="005F1DD6" w:rsidRDefault="005F1DD6" w:rsidP="0096057A"/>
    <w:p w:rsidR="0096057A" w:rsidRDefault="0096057A" w:rsidP="0096057A"/>
    <w:p w:rsidR="0096057A" w:rsidRDefault="0096057A" w:rsidP="0096057A">
      <w:pPr>
        <w:rPr>
          <w:color w:val="FF0000"/>
        </w:rPr>
      </w:pPr>
    </w:p>
    <w:p w:rsidR="00D96E30" w:rsidRDefault="00D96E30"/>
    <w:sectPr w:rsidR="00D96E30" w:rsidSect="00E102D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compat/>
  <w:rsids>
    <w:rsidRoot w:val="00573666"/>
    <w:rsid w:val="0007270D"/>
    <w:rsid w:val="00084491"/>
    <w:rsid w:val="000B12B5"/>
    <w:rsid w:val="001035FB"/>
    <w:rsid w:val="003B0656"/>
    <w:rsid w:val="00432751"/>
    <w:rsid w:val="004603E4"/>
    <w:rsid w:val="00484EF8"/>
    <w:rsid w:val="004A1F6F"/>
    <w:rsid w:val="004E6F30"/>
    <w:rsid w:val="00573666"/>
    <w:rsid w:val="005F1DD6"/>
    <w:rsid w:val="006872E5"/>
    <w:rsid w:val="0074107A"/>
    <w:rsid w:val="00783274"/>
    <w:rsid w:val="008117C0"/>
    <w:rsid w:val="008A0F73"/>
    <w:rsid w:val="008B19E4"/>
    <w:rsid w:val="008F06E6"/>
    <w:rsid w:val="0096057A"/>
    <w:rsid w:val="009B6ECF"/>
    <w:rsid w:val="00B83057"/>
    <w:rsid w:val="00CA6419"/>
    <w:rsid w:val="00D11B9E"/>
    <w:rsid w:val="00D96E30"/>
    <w:rsid w:val="00DD2F20"/>
    <w:rsid w:val="00E102D1"/>
    <w:rsid w:val="00E95B05"/>
    <w:rsid w:val="00F6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66"/>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9439082">
      <w:bodyDiv w:val="1"/>
      <w:marLeft w:val="0"/>
      <w:marRight w:val="0"/>
      <w:marTop w:val="0"/>
      <w:marBottom w:val="0"/>
      <w:divBdr>
        <w:top w:val="none" w:sz="0" w:space="0" w:color="auto"/>
        <w:left w:val="none" w:sz="0" w:space="0" w:color="auto"/>
        <w:bottom w:val="none" w:sz="0" w:space="0" w:color="auto"/>
        <w:right w:val="none" w:sz="0" w:space="0" w:color="auto"/>
      </w:divBdr>
    </w:div>
    <w:div w:id="19035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Murdock</dc:creator>
  <cp:lastModifiedBy>jgarrison</cp:lastModifiedBy>
  <cp:revision>2</cp:revision>
  <cp:lastPrinted>2017-03-15T00:56:00Z</cp:lastPrinted>
  <dcterms:created xsi:type="dcterms:W3CDTF">2017-04-05T13:37:00Z</dcterms:created>
  <dcterms:modified xsi:type="dcterms:W3CDTF">2017-04-05T13:37:00Z</dcterms:modified>
</cp:coreProperties>
</file>